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57" w:rsidRPr="00C52A4B" w:rsidRDefault="003E5A99" w:rsidP="00C52A4B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C52A4B">
        <w:rPr>
          <w:b/>
          <w:sz w:val="40"/>
          <w:szCs w:val="40"/>
          <w:u w:val="single"/>
        </w:rPr>
        <w:t>Interview Question</w:t>
      </w:r>
      <w:r w:rsidR="00C52A4B" w:rsidRPr="00C52A4B">
        <w:rPr>
          <w:b/>
          <w:sz w:val="40"/>
          <w:szCs w:val="40"/>
          <w:u w:val="single"/>
        </w:rPr>
        <w:t xml:space="preserve"> Areas of Focus at UWSOM</w:t>
      </w:r>
    </w:p>
    <w:p w:rsidR="00E60D57" w:rsidRPr="00E60D57" w:rsidRDefault="003E5A99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eastAsia="Times New Roman" w:hAnsi="Segoe UI" w:cs="Segoe UI"/>
          <w:b/>
          <w:bCs/>
          <w:color w:val="333D47"/>
          <w:sz w:val="28"/>
          <w:szCs w:val="28"/>
        </w:rPr>
        <w:t>Motivation and exploration</w:t>
      </w:r>
    </w:p>
    <w:p w:rsidR="00E60D57" w:rsidRPr="00E60D57" w:rsidRDefault="003E5A99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hAnsi="Segoe UI" w:cs="Segoe UI"/>
          <w:b/>
          <w:color w:val="333D47"/>
          <w:sz w:val="28"/>
          <w:szCs w:val="28"/>
        </w:rPr>
        <w:t>Communication skills</w:t>
      </w:r>
    </w:p>
    <w:p w:rsidR="00E60D57" w:rsidRPr="00E60D57" w:rsidRDefault="00E60D57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hAnsi="Segoe UI" w:cs="Segoe UI"/>
          <w:b/>
          <w:color w:val="333D47"/>
          <w:sz w:val="28"/>
          <w:szCs w:val="28"/>
        </w:rPr>
        <w:t>Empathy</w:t>
      </w:r>
    </w:p>
    <w:p w:rsidR="00E60D57" w:rsidRPr="00E60D57" w:rsidRDefault="00E60D57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hAnsi="Segoe UI" w:cs="Segoe UI"/>
          <w:b/>
          <w:color w:val="333D47"/>
          <w:sz w:val="28"/>
          <w:szCs w:val="28"/>
        </w:rPr>
        <w:t>Knowledge of the field of medicine</w:t>
      </w:r>
    </w:p>
    <w:p w:rsidR="00C52A4B" w:rsidRPr="00C52A4B" w:rsidRDefault="00E60D57" w:rsidP="00C52A4B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hAnsi="Segoe UI" w:cs="Segoe UI"/>
          <w:b/>
          <w:color w:val="333D47"/>
          <w:sz w:val="28"/>
          <w:szCs w:val="28"/>
        </w:rPr>
        <w:t>Analytical thinking/problem solving</w:t>
      </w:r>
    </w:p>
    <w:p w:rsidR="003E5A99" w:rsidRPr="00C52A4B" w:rsidRDefault="003E5A99" w:rsidP="003E5A99">
      <w:pPr>
        <w:pStyle w:val="Heading5"/>
        <w:shd w:val="clear" w:color="auto" w:fill="FFFFFF"/>
        <w:spacing w:before="0"/>
        <w:rPr>
          <w:rFonts w:ascii="Segoe UI" w:eastAsia="Times New Roman" w:hAnsi="Segoe UI" w:cs="Segoe UI"/>
          <w:b/>
          <w:bCs/>
          <w:color w:val="333D47"/>
          <w:sz w:val="28"/>
          <w:szCs w:val="28"/>
          <w:u w:val="single"/>
        </w:rPr>
      </w:pPr>
      <w:r w:rsidRPr="00C52A4B">
        <w:rPr>
          <w:rFonts w:ascii="Segoe UI" w:eastAsia="Times New Roman" w:hAnsi="Segoe UI" w:cs="Segoe UI"/>
          <w:b/>
          <w:bCs/>
          <w:color w:val="333D47"/>
          <w:sz w:val="28"/>
          <w:szCs w:val="28"/>
          <w:u w:val="single"/>
        </w:rPr>
        <w:t>Motivation and exploration</w:t>
      </w:r>
    </w:p>
    <w:p w:rsidR="003E5A99" w:rsidRPr="003E5A99" w:rsidRDefault="003E5A99" w:rsidP="00C52A4B">
      <w:pPr>
        <w:pStyle w:val="Heading5"/>
        <w:numPr>
          <w:ilvl w:val="0"/>
          <w:numId w:val="10"/>
        </w:numPr>
        <w:shd w:val="clear" w:color="auto" w:fill="FFFFFF"/>
        <w:spacing w:before="0" w:line="276" w:lineRule="auto"/>
        <w:rPr>
          <w:rFonts w:ascii="Segoe UI" w:eastAsia="Times New Roman" w:hAnsi="Segoe UI" w:cs="Segoe UI"/>
          <w:b/>
          <w:bCs/>
          <w:color w:val="333D47"/>
          <w:sz w:val="20"/>
          <w:szCs w:val="20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What excites you about a career in medicine?</w:t>
      </w:r>
    </w:p>
    <w:p w:rsidR="003E5A99" w:rsidRPr="003E5A99" w:rsidRDefault="003E5A99" w:rsidP="00C52A4B">
      <w:pPr>
        <w:pStyle w:val="Heading5"/>
        <w:numPr>
          <w:ilvl w:val="0"/>
          <w:numId w:val="10"/>
        </w:numPr>
        <w:shd w:val="clear" w:color="auto" w:fill="FFFFFF"/>
        <w:spacing w:before="0" w:line="276" w:lineRule="auto"/>
        <w:rPr>
          <w:rFonts w:ascii="Segoe UI" w:eastAsia="Times New Roman" w:hAnsi="Segoe UI" w:cs="Segoe UI"/>
          <w:b/>
          <w:bCs/>
          <w:color w:val="333D47"/>
          <w:sz w:val="20"/>
          <w:szCs w:val="20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What concerns you about a career in medicine and how do you get past your concerns?</w:t>
      </w:r>
    </w:p>
    <w:p w:rsidR="003E5A99" w:rsidRPr="003E5A99" w:rsidRDefault="003E5A99" w:rsidP="00C52A4B">
      <w:pPr>
        <w:pStyle w:val="Heading5"/>
        <w:numPr>
          <w:ilvl w:val="0"/>
          <w:numId w:val="10"/>
        </w:numPr>
        <w:shd w:val="clear" w:color="auto" w:fill="FFFFFF"/>
        <w:spacing w:before="0" w:line="276" w:lineRule="auto"/>
        <w:rPr>
          <w:rFonts w:ascii="Segoe UI" w:eastAsia="Times New Roman" w:hAnsi="Segoe UI" w:cs="Segoe UI"/>
          <w:b/>
          <w:bCs/>
          <w:color w:val="333D47"/>
          <w:sz w:val="20"/>
          <w:szCs w:val="20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How did you decide that being a doctor was the right career for you?</w:t>
      </w:r>
    </w:p>
    <w:p w:rsidR="003E5A99" w:rsidRPr="003E5A99" w:rsidRDefault="003E5A99" w:rsidP="00C52A4B">
      <w:pPr>
        <w:pStyle w:val="Heading5"/>
        <w:numPr>
          <w:ilvl w:val="0"/>
          <w:numId w:val="10"/>
        </w:numPr>
        <w:shd w:val="clear" w:color="auto" w:fill="FFFFFF"/>
        <w:spacing w:before="0" w:line="276" w:lineRule="auto"/>
        <w:rPr>
          <w:rFonts w:ascii="Segoe UI" w:eastAsia="Times New Roman" w:hAnsi="Segoe UI" w:cs="Segoe UI"/>
          <w:b/>
          <w:bCs/>
          <w:color w:val="333D47"/>
          <w:sz w:val="20"/>
          <w:szCs w:val="20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How have your experiences prepared you for a career in medicine?</w:t>
      </w:r>
    </w:p>
    <w:p w:rsidR="003E5A99" w:rsidRDefault="003E5A99" w:rsidP="00C52A4B">
      <w:pPr>
        <w:pStyle w:val="Heading5"/>
        <w:numPr>
          <w:ilvl w:val="0"/>
          <w:numId w:val="10"/>
        </w:numPr>
        <w:shd w:val="clear" w:color="auto" w:fill="FFFFFF"/>
        <w:spacing w:before="0" w:line="276" w:lineRule="auto"/>
        <w:rPr>
          <w:rFonts w:ascii="Segoe UI" w:eastAsia="Times New Roman" w:hAnsi="Segoe UI" w:cs="Segoe UI"/>
          <w:color w:val="333D47"/>
          <w:sz w:val="24"/>
          <w:szCs w:val="24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What personality characteristics do you have that will make you a good doctor?</w:t>
      </w:r>
    </w:p>
    <w:p w:rsidR="00C52A4B" w:rsidRPr="00C52A4B" w:rsidRDefault="00C52A4B" w:rsidP="00C52A4B">
      <w:pPr>
        <w:spacing w:line="276" w:lineRule="auto"/>
      </w:pPr>
    </w:p>
    <w:p w:rsidR="003E5A99" w:rsidRPr="00C52A4B" w:rsidRDefault="003E5A99" w:rsidP="003E5A99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  <w:u w:val="single"/>
        </w:rPr>
      </w:pPr>
      <w:r w:rsidRPr="00C52A4B">
        <w:rPr>
          <w:rFonts w:ascii="Segoe UI" w:hAnsi="Segoe UI" w:cs="Segoe UI"/>
          <w:b/>
          <w:color w:val="333D47"/>
          <w:sz w:val="28"/>
          <w:szCs w:val="28"/>
          <w:u w:val="single"/>
        </w:rPr>
        <w:t>Communication skills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>
        <w:rPr>
          <w:rFonts w:ascii="Segoe UI" w:hAnsi="Segoe UI" w:cs="Segoe UI"/>
          <w:color w:val="333D47"/>
        </w:rPr>
        <w:t>Can you express an idea or thought concisely? (in less than 1-2 minutes)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Do you rephrase what someone has just told you to make sure you understood it correctly?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Do you look for body language signifying emotional reaction such as agreement, disagreement, annoyance, happiness, fear, anger, excitement, disappointment or despondency?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Do you interrupt someone when they are speaking to you?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Share an example of how you were able to motivate employees or co-workers or teammates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 you do if you disagree with a co-worker?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are important components of a productive conversation between people who disagree?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Describe a time that you had to explain to someone your view when they did not agree with you. What went well and why and what could be improved?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Tell me about a time when you later realized you had treated someone differently because of an unconscious bias. What did you learn from this situation?</w:t>
      </w:r>
    </w:p>
    <w:p w:rsidR="003E5A99" w:rsidRPr="003E5A99" w:rsidRDefault="003E5A99" w:rsidP="00C52A4B">
      <w:pPr>
        <w:pStyle w:val="Heading5"/>
        <w:numPr>
          <w:ilvl w:val="0"/>
          <w:numId w:val="7"/>
        </w:numPr>
        <w:shd w:val="clear" w:color="auto" w:fill="FFFFFF"/>
        <w:spacing w:before="0" w:line="276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Have you handled a difficult situation with a supervisor? How?</w:t>
      </w:r>
    </w:p>
    <w:p w:rsidR="003E5A99" w:rsidRDefault="003E5A99" w:rsidP="003E5A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hAnsi="Segoe UI" w:cs="Segoe UI"/>
          <w:color w:val="333D47"/>
        </w:rPr>
      </w:pPr>
    </w:p>
    <w:p w:rsidR="003E5A99" w:rsidRPr="00C52A4B" w:rsidRDefault="003E5A99" w:rsidP="003E5A99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  <w:u w:val="single"/>
        </w:rPr>
      </w:pPr>
      <w:r w:rsidRPr="00C52A4B">
        <w:rPr>
          <w:rFonts w:ascii="Segoe UI" w:hAnsi="Segoe UI" w:cs="Segoe UI"/>
          <w:b/>
          <w:color w:val="333D47"/>
          <w:sz w:val="28"/>
          <w:szCs w:val="28"/>
          <w:u w:val="single"/>
        </w:rPr>
        <w:lastRenderedPageBreak/>
        <w:t>Empathy</w:t>
      </w:r>
    </w:p>
    <w:p w:rsidR="003E5A99" w:rsidRDefault="003E5A99" w:rsidP="00C52A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Can you imagine yourself in someone else’s position?</w:t>
      </w:r>
    </w:p>
    <w:p w:rsidR="003E5A99" w:rsidRDefault="003E5A99" w:rsidP="00C52A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Do you consider how someone else might feel about a situation given their experience, culture and/or social context?</w:t>
      </w:r>
    </w:p>
    <w:p w:rsidR="003E5A99" w:rsidRDefault="003E5A99" w:rsidP="00C52A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Can you replace your hopes and plans for someone with their own hopes and plans?</w:t>
      </w:r>
    </w:p>
    <w:p w:rsidR="003E5A99" w:rsidRDefault="003E5A99" w:rsidP="00C52A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Can you understand, accept and value someone else’s opinion when it is different from yours</w:t>
      </w:r>
      <w:r w:rsidR="00C52A4B">
        <w:rPr>
          <w:rFonts w:ascii="Segoe UI" w:hAnsi="Segoe UI" w:cs="Segoe UI"/>
          <w:color w:val="333D47"/>
        </w:rPr>
        <w:t>?</w:t>
      </w:r>
    </w:p>
    <w:p w:rsidR="00C52A4B" w:rsidRPr="00C52A4B" w:rsidRDefault="003E5A99" w:rsidP="00C52A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Tell us about a time when you have advocated for someone else/another group.</w:t>
      </w:r>
    </w:p>
    <w:p w:rsidR="00C52A4B" w:rsidRDefault="003E5A99" w:rsidP="00C52A4B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  <w:u w:val="single"/>
        </w:rPr>
      </w:pPr>
      <w:r w:rsidRPr="00C52A4B">
        <w:rPr>
          <w:rFonts w:ascii="Segoe UI" w:hAnsi="Segoe UI" w:cs="Segoe UI"/>
          <w:b/>
          <w:color w:val="333D47"/>
          <w:sz w:val="28"/>
          <w:szCs w:val="28"/>
          <w:u w:val="single"/>
        </w:rPr>
        <w:t>Knowledge of the field of medicine</w:t>
      </w:r>
    </w:p>
    <w:p w:rsidR="00C52A4B" w:rsidRPr="00C52A4B" w:rsidRDefault="00C52A4B" w:rsidP="00C52A4B"/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>
        <w:rPr>
          <w:rFonts w:ascii="Segoe UI" w:hAnsi="Segoe UI" w:cs="Segoe UI"/>
          <w:color w:val="333D47"/>
        </w:rPr>
        <w:t>What personal attributes do you consider most important for success in research?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 you consider markers of success for a physician?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personal attributes do you consider most important for success as a physician?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attributes do you feel are necessary to elicit hope and trust in patients?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medical error(s) have you seen and what did you learn?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Why do you think community service is a category on the AMCAS application?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If you were putting together a healthcare team, who would be on it?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How is the role of the physician changing?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does it mean to be a professional?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Choose one of the issues facing healthcare today and describe how you might go about addressing it.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 you think people in the U.S. are most concerned about? How might this affect their health (or not)?</w:t>
      </w:r>
    </w:p>
    <w:p w:rsidR="003E5A99" w:rsidRP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Are you familiar with the term “health inequity”? How would you define it and what are some of the factors contributing to it?</w:t>
      </w:r>
    </w:p>
    <w:p w:rsidR="003E5A99" w:rsidRDefault="003E5A99" w:rsidP="00C52A4B">
      <w:pPr>
        <w:pStyle w:val="Heading5"/>
        <w:numPr>
          <w:ilvl w:val="0"/>
          <w:numId w:val="8"/>
        </w:numPr>
        <w:shd w:val="clear" w:color="auto" w:fill="FFFFFF"/>
        <w:spacing w:before="0" w:line="360" w:lineRule="auto"/>
        <w:rPr>
          <w:rFonts w:ascii="Segoe UI" w:hAnsi="Segoe UI" w:cs="Segoe UI"/>
          <w:color w:val="333D47"/>
        </w:rPr>
      </w:pPr>
      <w:r w:rsidRPr="003E5A99">
        <w:rPr>
          <w:rFonts w:ascii="Segoe UI" w:hAnsi="Segoe UI" w:cs="Segoe UI"/>
          <w:color w:val="333D47"/>
        </w:rPr>
        <w:t>What is the most important healthcare issue confronting disadvantaged communities and what would be your first steps to address this issue?</w:t>
      </w:r>
    </w:p>
    <w:p w:rsidR="003E5A99" w:rsidRPr="003E5A99" w:rsidRDefault="003E5A99" w:rsidP="003E5A99"/>
    <w:p w:rsidR="00C52A4B" w:rsidRPr="00C52A4B" w:rsidRDefault="003E5A99" w:rsidP="00C52A4B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  <w:u w:val="single"/>
        </w:rPr>
      </w:pPr>
      <w:r w:rsidRPr="00C52A4B">
        <w:rPr>
          <w:rFonts w:ascii="Segoe UI" w:hAnsi="Segoe UI" w:cs="Segoe UI"/>
          <w:b/>
          <w:color w:val="333D47"/>
          <w:sz w:val="28"/>
          <w:szCs w:val="28"/>
          <w:u w:val="single"/>
        </w:rPr>
        <w:lastRenderedPageBreak/>
        <w:t>Analytical thinking/problem solving</w:t>
      </w:r>
    </w:p>
    <w:p w:rsidR="00C52A4B" w:rsidRPr="00C52A4B" w:rsidRDefault="00C52A4B" w:rsidP="00C52A4B">
      <w:pPr>
        <w:pStyle w:val="Heading5"/>
        <w:shd w:val="clear" w:color="auto" w:fill="FFFFFF"/>
        <w:spacing w:before="0"/>
        <w:ind w:left="720"/>
        <w:rPr>
          <w:rFonts w:ascii="Segoe UI" w:hAnsi="Segoe UI" w:cs="Segoe UI"/>
          <w:b/>
          <w:color w:val="333D47"/>
        </w:rPr>
      </w:pP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>
        <w:rPr>
          <w:rFonts w:ascii="Segoe UI" w:hAnsi="Segoe UI" w:cs="Segoe UI"/>
          <w:color w:val="333D47"/>
        </w:rPr>
        <w:t>If you had all the money in the world and could snap your fingers, what problem would you solve? How?</w:t>
      </w: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are on a committee to solve a particular issue. You disagree with the direction being set by the chair of that committee, and strongly feel that it is incorrect. What would you do?</w:t>
      </w: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How do you resolve conflict at work, home, in the classroom?</w:t>
      </w: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 patient brings you a very expensive gift. What would you do?</w:t>
      </w: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 patient writes you a love letter. How do you handle this situation?</w:t>
      </w: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are called to the ER to see a patient that has a problem supposedly in your area of expertise. When you arrive it becomes obvious that this patient has a completely different type of problem. What do you do?</w:t>
      </w: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catch a fellow student cheating on an exam. What do you do?</w:t>
      </w: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Describe a moral or ethical dilemma that arose out of an interpersonal relationship. How did you handle it?</w:t>
      </w:r>
    </w:p>
    <w:p w:rsidR="003E5A99" w:rsidRPr="003E5A99" w:rsidRDefault="003E5A99" w:rsidP="00C52A4B">
      <w:pPr>
        <w:pStyle w:val="Heading5"/>
        <w:numPr>
          <w:ilvl w:val="0"/>
          <w:numId w:val="9"/>
        </w:numPr>
        <w:shd w:val="clear" w:color="auto" w:fill="FFFFFF"/>
        <w:spacing w:before="0" w:line="360" w:lineRule="auto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There is a new drug to cure a certain type of cancer, but it is extremely expensive. How do you decide who should get the drug?</w:t>
      </w:r>
    </w:p>
    <w:p w:rsidR="003E5A99" w:rsidRPr="00C52A4B" w:rsidRDefault="00C52A4B" w:rsidP="003E5A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hAnsi="Segoe UI" w:cs="Segoe UI"/>
          <w:b/>
          <w:color w:val="333D47"/>
          <w:sz w:val="24"/>
          <w:szCs w:val="24"/>
        </w:rPr>
      </w:pPr>
      <w:r>
        <w:rPr>
          <w:rFonts w:ascii="Segoe UI" w:hAnsi="Segoe UI" w:cs="Segoe UI"/>
          <w:b/>
          <w:color w:val="333D47"/>
          <w:sz w:val="24"/>
          <w:szCs w:val="24"/>
        </w:rPr>
        <w:t>Some Other Examples of Interview Questions:</w:t>
      </w:r>
    </w:p>
    <w:p w:rsidR="00C52A4B" w:rsidRPr="00E60D57" w:rsidRDefault="00C52A4B" w:rsidP="00C52A4B">
      <w:pPr>
        <w:rPr>
          <w:b/>
        </w:rPr>
      </w:pPr>
      <w:r w:rsidRPr="00E60D57">
        <w:rPr>
          <w:b/>
        </w:rPr>
        <w:t>What are your personal talents and gifts?</w:t>
      </w:r>
    </w:p>
    <w:p w:rsidR="00C52A4B" w:rsidRPr="00E60D57" w:rsidRDefault="00C52A4B" w:rsidP="00C52A4B">
      <w:pPr>
        <w:rPr>
          <w:b/>
        </w:rPr>
      </w:pPr>
      <w:r w:rsidRPr="00E60D57">
        <w:rPr>
          <w:b/>
        </w:rPr>
        <w:t>What brings you joy?</w:t>
      </w:r>
    </w:p>
    <w:p w:rsidR="00C52A4B" w:rsidRPr="00E60D57" w:rsidRDefault="00C52A4B" w:rsidP="00C52A4B">
      <w:pPr>
        <w:rPr>
          <w:b/>
        </w:rPr>
      </w:pPr>
      <w:r w:rsidRPr="00E60D57">
        <w:rPr>
          <w:b/>
        </w:rPr>
        <w:t>Share 3 words, without explanation, that characterize yourself</w:t>
      </w:r>
    </w:p>
    <w:p w:rsidR="00C52A4B" w:rsidRPr="00E60D57" w:rsidRDefault="00C52A4B" w:rsidP="00C52A4B">
      <w:pPr>
        <w:pStyle w:val="Heading5"/>
        <w:shd w:val="clear" w:color="auto" w:fill="FFFFFF"/>
        <w:spacing w:before="0"/>
        <w:rPr>
          <w:b/>
          <w:color w:val="auto"/>
        </w:rPr>
      </w:pPr>
      <w:r w:rsidRPr="00E60D57">
        <w:rPr>
          <w:b/>
          <w:color w:val="auto"/>
          <w:highlight w:val="yellow"/>
        </w:rPr>
        <w:t>Scenario:    You are caring for a multi-generational family that includes the 84 year</w:t>
      </w:r>
      <w:r>
        <w:rPr>
          <w:b/>
          <w:color w:val="auto"/>
          <w:highlight w:val="yellow"/>
        </w:rPr>
        <w:t>-</w:t>
      </w:r>
      <w:r w:rsidRPr="00E60D57">
        <w:rPr>
          <w:b/>
          <w:color w:val="auto"/>
          <w:highlight w:val="yellow"/>
        </w:rPr>
        <w:t xml:space="preserve">old grandfather you are seeing and school-age children.  The family has chosen not to vaccinate their children.  It is November, we are entering the flu season, and your community is experiencing a spike in </w:t>
      </w:r>
      <w:proofErr w:type="spellStart"/>
      <w:r w:rsidRPr="00E60D57">
        <w:rPr>
          <w:b/>
          <w:color w:val="auto"/>
          <w:highlight w:val="yellow"/>
        </w:rPr>
        <w:t>Covid</w:t>
      </w:r>
      <w:proofErr w:type="spellEnd"/>
      <w:r w:rsidRPr="00E60D57">
        <w:rPr>
          <w:b/>
          <w:color w:val="auto"/>
          <w:highlight w:val="yellow"/>
        </w:rPr>
        <w:t xml:space="preserve"> 19 cases.   How would you council this family?</w:t>
      </w:r>
    </w:p>
    <w:p w:rsidR="003A4E36" w:rsidRDefault="003A4E36"/>
    <w:p w:rsidR="003E5A99" w:rsidRDefault="003E5A99"/>
    <w:p w:rsidR="003E5A99" w:rsidRDefault="003E5A99"/>
    <w:sectPr w:rsidR="003E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62E"/>
    <w:multiLevelType w:val="hybridMultilevel"/>
    <w:tmpl w:val="2112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97"/>
    <w:multiLevelType w:val="hybridMultilevel"/>
    <w:tmpl w:val="7A36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36EC"/>
    <w:multiLevelType w:val="hybridMultilevel"/>
    <w:tmpl w:val="74A0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20A3F"/>
    <w:multiLevelType w:val="multilevel"/>
    <w:tmpl w:val="891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73CE3"/>
    <w:multiLevelType w:val="multilevel"/>
    <w:tmpl w:val="2F64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E715C"/>
    <w:multiLevelType w:val="multilevel"/>
    <w:tmpl w:val="6AF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4543E"/>
    <w:multiLevelType w:val="multilevel"/>
    <w:tmpl w:val="3A3E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05B89"/>
    <w:multiLevelType w:val="hybridMultilevel"/>
    <w:tmpl w:val="9EC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82CAC"/>
    <w:multiLevelType w:val="multilevel"/>
    <w:tmpl w:val="1A9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76FA6"/>
    <w:multiLevelType w:val="multilevel"/>
    <w:tmpl w:val="F95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11F5D"/>
    <w:multiLevelType w:val="hybridMultilevel"/>
    <w:tmpl w:val="CB90D9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36"/>
    <w:rsid w:val="001377B5"/>
    <w:rsid w:val="003A4E36"/>
    <w:rsid w:val="003E5A99"/>
    <w:rsid w:val="008F6F9B"/>
    <w:rsid w:val="00BB1E2F"/>
    <w:rsid w:val="00C52A4B"/>
    <w:rsid w:val="00E6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E5A9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60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E5A9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6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bardotymd</dc:creator>
  <cp:lastModifiedBy>Alida van Almelo</cp:lastModifiedBy>
  <cp:revision>2</cp:revision>
  <dcterms:created xsi:type="dcterms:W3CDTF">2021-03-18T20:26:00Z</dcterms:created>
  <dcterms:modified xsi:type="dcterms:W3CDTF">2021-03-18T20:26:00Z</dcterms:modified>
</cp:coreProperties>
</file>